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D3C" w14:textId="1C5E5A00" w:rsidR="00EF44B0" w:rsidRPr="005665ED" w:rsidRDefault="00EF44B0" w:rsidP="00EF44B0">
      <w:pPr>
        <w:spacing w:beforeLines="60" w:before="144" w:afterLines="60" w:after="144" w:line="240" w:lineRule="auto"/>
        <w:ind w:firstLine="1418"/>
        <w:jc w:val="center"/>
        <w:rPr>
          <w:rFonts w:ascii="Helvetica" w:hAnsi="Helvetica" w:cs="Helvetica"/>
          <w:b/>
          <w:bCs/>
          <w:sz w:val="22"/>
          <w:szCs w:val="22"/>
        </w:rPr>
      </w:pPr>
      <w:r w:rsidRPr="005665ED">
        <w:rPr>
          <w:rFonts w:ascii="Helvetica" w:hAnsi="Helvetica" w:cs="Helvetica"/>
          <w:b/>
          <w:bCs/>
          <w:sz w:val="22"/>
          <w:szCs w:val="22"/>
        </w:rPr>
        <w:t>DECRETO Nº 70.2</w:t>
      </w:r>
      <w:r w:rsidR="003C6B87">
        <w:rPr>
          <w:rFonts w:ascii="Helvetica" w:hAnsi="Helvetica" w:cs="Helvetica"/>
          <w:b/>
          <w:bCs/>
          <w:sz w:val="22"/>
          <w:szCs w:val="22"/>
        </w:rPr>
        <w:t>50</w:t>
      </w:r>
      <w:r w:rsidRPr="005665ED">
        <w:rPr>
          <w:rFonts w:ascii="Helvetica" w:hAnsi="Helvetica" w:cs="Helvetica"/>
          <w:b/>
          <w:bCs/>
          <w:sz w:val="22"/>
          <w:szCs w:val="22"/>
        </w:rPr>
        <w:t xml:space="preserve">, DE </w:t>
      </w:r>
      <w:r w:rsidR="00262AE5">
        <w:rPr>
          <w:rFonts w:ascii="Helvetica" w:hAnsi="Helvetica" w:cs="Helvetica"/>
          <w:b/>
          <w:bCs/>
          <w:sz w:val="22"/>
          <w:szCs w:val="22"/>
        </w:rPr>
        <w:t>22</w:t>
      </w:r>
      <w:r w:rsidRPr="005665ED">
        <w:rPr>
          <w:rFonts w:ascii="Helvetica" w:hAnsi="Helvetica" w:cs="Helvetica"/>
          <w:b/>
          <w:bCs/>
          <w:sz w:val="22"/>
          <w:szCs w:val="22"/>
        </w:rPr>
        <w:t xml:space="preserve"> DE DEZEMBRO DE 2025</w:t>
      </w:r>
    </w:p>
    <w:p w14:paraId="3297D658" w14:textId="43F3D196" w:rsidR="00EF44B0" w:rsidRPr="005665ED" w:rsidRDefault="003C6B87" w:rsidP="00EF44B0">
      <w:pPr>
        <w:spacing w:beforeLines="60" w:before="144" w:afterLines="60" w:after="144" w:line="240" w:lineRule="auto"/>
        <w:ind w:firstLine="1418"/>
        <w:jc w:val="both"/>
        <w:rPr>
          <w:rFonts w:ascii="Helvetica" w:hAnsi="Helvetica" w:cs="Helvetica"/>
          <w:sz w:val="22"/>
          <w:szCs w:val="22"/>
        </w:rPr>
      </w:pPr>
      <w:r w:rsidRPr="003C6B87">
        <w:rPr>
          <w:rFonts w:ascii="Helvetica" w:hAnsi="Helvetica" w:cs="Helvetica"/>
          <w:sz w:val="22"/>
          <w:szCs w:val="22"/>
        </w:rPr>
        <w:t>Transfere, da Secretaria da Justiça e Cidadania para a Secretaria dos Direitos da Pessoa com Deficiência, a administração do imóvel que especifica, localizado no município de São Paulo</w:t>
      </w:r>
    </w:p>
    <w:p w14:paraId="111DED0F" w14:textId="77777777" w:rsidR="003C6B87"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b/>
          <w:bCs/>
          <w:sz w:val="22"/>
          <w:szCs w:val="22"/>
        </w:rPr>
        <w:t>O GOVERNADOR DO ESTADO DE SÃO PAULO</w:t>
      </w:r>
      <w:r w:rsidRPr="00262AE5">
        <w:rPr>
          <w:rFonts w:ascii="Helvetica" w:hAnsi="Helvetica" w:cs="Helvetica"/>
          <w:sz w:val="22"/>
          <w:szCs w:val="22"/>
        </w:rPr>
        <w:t xml:space="preserve">, </w:t>
      </w:r>
      <w:r w:rsidR="003C6B87" w:rsidRPr="003C6B87">
        <w:rPr>
          <w:rFonts w:ascii="Helvetica" w:hAnsi="Helvetica" w:cs="Helvetica"/>
          <w:sz w:val="22"/>
          <w:szCs w:val="22"/>
        </w:rPr>
        <w:t>no uso de suas atribuições legais e à vista da deliberação do Conselho do Patrimônio Imobiliário,</w:t>
      </w:r>
    </w:p>
    <w:p w14:paraId="723F92B5" w14:textId="1E35CD9E" w:rsidR="00262AE5" w:rsidRPr="00262AE5" w:rsidRDefault="00262AE5" w:rsidP="00262AE5">
      <w:pPr>
        <w:spacing w:beforeLines="60" w:before="144" w:afterLines="60" w:after="144" w:line="240" w:lineRule="auto"/>
        <w:ind w:firstLine="1418"/>
        <w:jc w:val="both"/>
        <w:rPr>
          <w:rFonts w:ascii="Helvetica" w:hAnsi="Helvetica" w:cs="Helvetica"/>
          <w:b/>
          <w:bCs/>
          <w:sz w:val="22"/>
          <w:szCs w:val="22"/>
        </w:rPr>
      </w:pPr>
      <w:r w:rsidRPr="00262AE5">
        <w:rPr>
          <w:rFonts w:ascii="Helvetica" w:hAnsi="Helvetica" w:cs="Helvetica"/>
          <w:b/>
          <w:bCs/>
          <w:sz w:val="22"/>
          <w:szCs w:val="22"/>
        </w:rPr>
        <w:t>Decreta:</w:t>
      </w:r>
    </w:p>
    <w:p w14:paraId="5A31545A" w14:textId="77777777" w:rsidR="003C6B87" w:rsidRPr="003C6B87" w:rsidRDefault="003C6B87" w:rsidP="003C6B87">
      <w:pPr>
        <w:spacing w:beforeLines="60" w:before="144" w:afterLines="60" w:after="144" w:line="240" w:lineRule="auto"/>
        <w:ind w:firstLine="1418"/>
        <w:jc w:val="both"/>
        <w:rPr>
          <w:rFonts w:ascii="Helvetica" w:hAnsi="Helvetica" w:cs="Helvetica"/>
          <w:sz w:val="22"/>
          <w:szCs w:val="22"/>
        </w:rPr>
      </w:pPr>
      <w:r w:rsidRPr="003C6B87">
        <w:rPr>
          <w:rFonts w:ascii="Helvetica" w:hAnsi="Helvetica" w:cs="Helvetica"/>
          <w:sz w:val="22"/>
          <w:szCs w:val="22"/>
        </w:rPr>
        <w:t>Artigo 1° - Fica transferida, da Secretaria da Justiça e Cidadania para a Secretaria dos Direitos da Pessoa com Deficiência, a administração da Edificação nº 32743, denominada “Espaço 19”, com área de 360m² (trezentos e sessenta metros quadrados), integrante do conjunto de edificações do Parque Estadual das Fontes do Ipiranga, localizado na Rua do Amborés, nº 145, Água Funda, Capital, São Paulo, cadastrado no SGI sob o n° 19458 e identificado nos autos do Processo n° 014.00000213/2025-58.</w:t>
      </w:r>
    </w:p>
    <w:p w14:paraId="317DE241" w14:textId="77777777" w:rsidR="003C6B87" w:rsidRPr="003C6B87" w:rsidRDefault="003C6B87" w:rsidP="003C6B87">
      <w:pPr>
        <w:spacing w:beforeLines="60" w:before="144" w:afterLines="60" w:after="144" w:line="240" w:lineRule="auto"/>
        <w:ind w:firstLine="1418"/>
        <w:jc w:val="both"/>
        <w:rPr>
          <w:rFonts w:ascii="Helvetica" w:hAnsi="Helvetica" w:cs="Helvetica"/>
          <w:sz w:val="22"/>
          <w:szCs w:val="22"/>
        </w:rPr>
      </w:pPr>
      <w:r w:rsidRPr="003C6B87">
        <w:rPr>
          <w:rFonts w:ascii="Helvetica" w:hAnsi="Helvetica" w:cs="Helvetica"/>
          <w:sz w:val="22"/>
          <w:szCs w:val="22"/>
        </w:rPr>
        <w:t>Parágrafo único - O imóvel a que alude o “caput” deste artigo destinar-se-á à execução dos programas da Secretaria dos Direitos da Pessoa com Deficiência.</w:t>
      </w:r>
    </w:p>
    <w:p w14:paraId="67C9110C" w14:textId="00184C59" w:rsidR="008B64CF" w:rsidRPr="008B64CF" w:rsidRDefault="003C6B87" w:rsidP="003C6B87">
      <w:pPr>
        <w:spacing w:beforeLines="60" w:before="144" w:afterLines="60" w:after="144" w:line="240" w:lineRule="auto"/>
        <w:ind w:firstLine="1418"/>
        <w:jc w:val="both"/>
        <w:rPr>
          <w:rFonts w:ascii="Helvetica" w:hAnsi="Helvetica" w:cs="Helvetica"/>
          <w:sz w:val="22"/>
          <w:szCs w:val="22"/>
        </w:rPr>
      </w:pPr>
      <w:r w:rsidRPr="003C6B87">
        <w:rPr>
          <w:rFonts w:ascii="Helvetica" w:hAnsi="Helvetica" w:cs="Helvetica"/>
          <w:sz w:val="22"/>
          <w:szCs w:val="22"/>
        </w:rPr>
        <w:t>Artigo 2° - Este decreto entra em vigor na data de sua publicação</w:t>
      </w:r>
      <w:r w:rsidR="008B64CF" w:rsidRPr="008B64CF">
        <w:rPr>
          <w:rFonts w:ascii="Helvetica" w:hAnsi="Helvetica" w:cs="Helvetica"/>
          <w:sz w:val="22"/>
          <w:szCs w:val="22"/>
        </w:rPr>
        <w:t>.</w:t>
      </w:r>
    </w:p>
    <w:p w14:paraId="0C5BB46E" w14:textId="1F9636AD" w:rsidR="00EF44B0" w:rsidRDefault="00EF44B0" w:rsidP="00EF44B0">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TARCÍSIO DE FREITAS</w:t>
      </w:r>
    </w:p>
    <w:sectPr w:rsidR="00EF4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B0"/>
    <w:rsid w:val="000645C0"/>
    <w:rsid w:val="000D1BE7"/>
    <w:rsid w:val="00155A0A"/>
    <w:rsid w:val="0020372C"/>
    <w:rsid w:val="00262AE5"/>
    <w:rsid w:val="002933AC"/>
    <w:rsid w:val="002A12C7"/>
    <w:rsid w:val="003C6B87"/>
    <w:rsid w:val="004C6979"/>
    <w:rsid w:val="00566C23"/>
    <w:rsid w:val="00597B49"/>
    <w:rsid w:val="005A5921"/>
    <w:rsid w:val="005B4B7E"/>
    <w:rsid w:val="007079C2"/>
    <w:rsid w:val="0073116A"/>
    <w:rsid w:val="00733E7D"/>
    <w:rsid w:val="00771B77"/>
    <w:rsid w:val="007E77C1"/>
    <w:rsid w:val="00841AE9"/>
    <w:rsid w:val="008478FA"/>
    <w:rsid w:val="008B64CF"/>
    <w:rsid w:val="00A207EB"/>
    <w:rsid w:val="00A27042"/>
    <w:rsid w:val="00A64D84"/>
    <w:rsid w:val="00A77182"/>
    <w:rsid w:val="00B80E59"/>
    <w:rsid w:val="00C91387"/>
    <w:rsid w:val="00C94512"/>
    <w:rsid w:val="00D246FB"/>
    <w:rsid w:val="00D93ECF"/>
    <w:rsid w:val="00D97AF2"/>
    <w:rsid w:val="00DD59FB"/>
    <w:rsid w:val="00EF44B0"/>
    <w:rsid w:val="00F82863"/>
    <w:rsid w:val="00F85C4A"/>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0221"/>
  <w15:chartTrackingRefBased/>
  <w15:docId w15:val="{CE48B14B-5659-4873-8EAA-EFE797A5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B0"/>
  </w:style>
  <w:style w:type="paragraph" w:styleId="Ttulo1">
    <w:name w:val="heading 1"/>
    <w:basedOn w:val="Normal"/>
    <w:next w:val="Normal"/>
    <w:link w:val="Ttulo1Char"/>
    <w:uiPriority w:val="9"/>
    <w:qFormat/>
    <w:rsid w:val="00EF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F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F44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F44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F44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F4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F4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F4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F44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44B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F44B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F44B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F44B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F44B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F44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44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44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44B0"/>
    <w:rPr>
      <w:rFonts w:eastAsiaTheme="majorEastAsia" w:cstheme="majorBidi"/>
      <w:color w:val="272727" w:themeColor="text1" w:themeTint="D8"/>
    </w:rPr>
  </w:style>
  <w:style w:type="paragraph" w:styleId="Ttulo">
    <w:name w:val="Title"/>
    <w:basedOn w:val="Normal"/>
    <w:next w:val="Normal"/>
    <w:link w:val="TtuloChar"/>
    <w:uiPriority w:val="10"/>
    <w:qFormat/>
    <w:rsid w:val="00EF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4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44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44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F44B0"/>
    <w:pPr>
      <w:spacing w:before="160"/>
      <w:jc w:val="center"/>
    </w:pPr>
    <w:rPr>
      <w:i/>
      <w:iCs/>
      <w:color w:val="404040" w:themeColor="text1" w:themeTint="BF"/>
    </w:rPr>
  </w:style>
  <w:style w:type="character" w:customStyle="1" w:styleId="CitaoChar">
    <w:name w:val="Citação Char"/>
    <w:basedOn w:val="Fontepargpadro"/>
    <w:link w:val="Citao"/>
    <w:uiPriority w:val="29"/>
    <w:rsid w:val="00EF44B0"/>
    <w:rPr>
      <w:i/>
      <w:iCs/>
      <w:color w:val="404040" w:themeColor="text1" w:themeTint="BF"/>
    </w:rPr>
  </w:style>
  <w:style w:type="paragraph" w:styleId="PargrafodaLista">
    <w:name w:val="List Paragraph"/>
    <w:basedOn w:val="Normal"/>
    <w:uiPriority w:val="34"/>
    <w:qFormat/>
    <w:rsid w:val="00EF44B0"/>
    <w:pPr>
      <w:ind w:left="720"/>
      <w:contextualSpacing/>
    </w:pPr>
  </w:style>
  <w:style w:type="character" w:styleId="nfaseIntensa">
    <w:name w:val="Intense Emphasis"/>
    <w:basedOn w:val="Fontepargpadro"/>
    <w:uiPriority w:val="21"/>
    <w:qFormat/>
    <w:rsid w:val="00EF44B0"/>
    <w:rPr>
      <w:i/>
      <w:iCs/>
      <w:color w:val="0F4761" w:themeColor="accent1" w:themeShade="BF"/>
    </w:rPr>
  </w:style>
  <w:style w:type="paragraph" w:styleId="CitaoIntensa">
    <w:name w:val="Intense Quote"/>
    <w:basedOn w:val="Normal"/>
    <w:next w:val="Normal"/>
    <w:link w:val="CitaoIntensaChar"/>
    <w:uiPriority w:val="30"/>
    <w:qFormat/>
    <w:rsid w:val="00EF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F44B0"/>
    <w:rPr>
      <w:i/>
      <w:iCs/>
      <w:color w:val="0F4761" w:themeColor="accent1" w:themeShade="BF"/>
    </w:rPr>
  </w:style>
  <w:style w:type="character" w:styleId="RefernciaIntensa">
    <w:name w:val="Intense Reference"/>
    <w:basedOn w:val="Fontepargpadro"/>
    <w:uiPriority w:val="32"/>
    <w:qFormat/>
    <w:rsid w:val="00EF4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927</Characters>
  <Application>Microsoft Office Word</Application>
  <DocSecurity>0</DocSecurity>
  <Lines>18</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2025-12-23T19:49:00Z</dcterms:created>
  <dcterms:modified xsi:type="dcterms:W3CDTF">2025-12-23T19:49:00Z</dcterms:modified>
</cp:coreProperties>
</file>